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10F13" w14:textId="77777777" w:rsidR="00ED2548" w:rsidRDefault="00ED2548" w:rsidP="00ED2548">
      <w:pPr>
        <w:jc w:val="center"/>
        <w:rPr>
          <w:b/>
          <w:sz w:val="32"/>
        </w:rPr>
      </w:pPr>
      <w:r w:rsidRPr="00ED2548">
        <w:rPr>
          <w:b/>
          <w:sz w:val="32"/>
        </w:rPr>
        <w:t>Author response to Editors’ Comment</w:t>
      </w:r>
    </w:p>
    <w:p w14:paraId="3E1C2EE2" w14:textId="77777777" w:rsidR="00ED2548" w:rsidRDefault="00ED2548" w:rsidP="00ED2548">
      <w:pPr>
        <w:jc w:val="center"/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2975"/>
        <w:gridCol w:w="3220"/>
        <w:gridCol w:w="2252"/>
      </w:tblGrid>
      <w:tr w:rsidR="00ED2548" w:rsidRPr="001D3665" w14:paraId="46D6AAA5" w14:textId="77777777" w:rsidTr="00ED2548">
        <w:tc>
          <w:tcPr>
            <w:tcW w:w="562" w:type="dxa"/>
          </w:tcPr>
          <w:p w14:paraId="5A3F6BEB" w14:textId="77777777" w:rsidR="00ED2548" w:rsidRPr="00BD07FF" w:rsidRDefault="00ED2548" w:rsidP="00ED254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D07FF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2977" w:type="dxa"/>
          </w:tcPr>
          <w:p w14:paraId="4E1BEBB7" w14:textId="77777777" w:rsidR="00ED2548" w:rsidRPr="00BD07FF" w:rsidRDefault="00ED2548" w:rsidP="00ED254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D07FF">
              <w:rPr>
                <w:b/>
                <w:sz w:val="24"/>
                <w:szCs w:val="24"/>
              </w:rPr>
              <w:t>Editors’ / reviewers’ comment</w:t>
            </w:r>
          </w:p>
        </w:tc>
        <w:tc>
          <w:tcPr>
            <w:tcW w:w="3223" w:type="dxa"/>
          </w:tcPr>
          <w:p w14:paraId="202EA10D" w14:textId="77777777" w:rsidR="00ED2548" w:rsidRPr="00BD07FF" w:rsidRDefault="00ED2548" w:rsidP="00ED254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D07FF">
              <w:rPr>
                <w:b/>
                <w:sz w:val="24"/>
                <w:szCs w:val="24"/>
              </w:rPr>
              <w:t>Response to comment</w:t>
            </w:r>
          </w:p>
        </w:tc>
        <w:tc>
          <w:tcPr>
            <w:tcW w:w="2254" w:type="dxa"/>
          </w:tcPr>
          <w:p w14:paraId="37E533D5" w14:textId="77777777" w:rsidR="00ED2548" w:rsidRPr="00BD07FF" w:rsidRDefault="00ED2548" w:rsidP="00ED254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D07FF">
              <w:rPr>
                <w:b/>
                <w:sz w:val="24"/>
                <w:szCs w:val="24"/>
              </w:rPr>
              <w:t>Lines</w:t>
            </w:r>
          </w:p>
          <w:p w14:paraId="6F02507C" w14:textId="77777777" w:rsidR="00ED2548" w:rsidRPr="00BD07FF" w:rsidRDefault="00ED2548" w:rsidP="00ED254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D2548" w:rsidRPr="001D3665" w14:paraId="085479D6" w14:textId="77777777" w:rsidTr="00ED2548">
        <w:tc>
          <w:tcPr>
            <w:tcW w:w="562" w:type="dxa"/>
          </w:tcPr>
          <w:p w14:paraId="345D50B0" w14:textId="6824FA35" w:rsidR="00ED2548" w:rsidRPr="001D3665" w:rsidRDefault="001D3665" w:rsidP="00ED2548">
            <w:pPr>
              <w:spacing w:line="48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1D3665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</w:tcPr>
          <w:p w14:paraId="7AED341E" w14:textId="7C40808D" w:rsidR="00ED2548" w:rsidRPr="001D3665" w:rsidRDefault="001D5239" w:rsidP="001D5239">
            <w:pPr>
              <w:jc w:val="both"/>
              <w:rPr>
                <w:b/>
                <w:sz w:val="24"/>
                <w:szCs w:val="24"/>
              </w:rPr>
            </w:pPr>
            <w:r w:rsidRPr="001D3665">
              <w:rPr>
                <w:sz w:val="24"/>
                <w:szCs w:val="24"/>
              </w:rPr>
              <w:t xml:space="preserve">What does it mean by four dimensions? </w:t>
            </w:r>
          </w:p>
        </w:tc>
        <w:tc>
          <w:tcPr>
            <w:tcW w:w="3223" w:type="dxa"/>
          </w:tcPr>
          <w:p w14:paraId="78F56E56" w14:textId="2614A17C" w:rsidR="00ED2548" w:rsidRPr="00BD07FF" w:rsidRDefault="00BD07FF" w:rsidP="00ED2548">
            <w:pPr>
              <w:spacing w:line="480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Has been added</w:t>
            </w:r>
          </w:p>
        </w:tc>
        <w:tc>
          <w:tcPr>
            <w:tcW w:w="2254" w:type="dxa"/>
          </w:tcPr>
          <w:p w14:paraId="7A96DACA" w14:textId="51C25FA2" w:rsidR="00ED2548" w:rsidRPr="00BD07FF" w:rsidRDefault="0028758B" w:rsidP="00ED2548">
            <w:pPr>
              <w:spacing w:line="480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5</w:t>
            </w:r>
            <w:r w:rsidR="00710C8F">
              <w:rPr>
                <w:bCs/>
                <w:sz w:val="24"/>
                <w:szCs w:val="24"/>
                <w:lang w:val="en-US"/>
              </w:rPr>
              <w:t>1-52</w:t>
            </w:r>
          </w:p>
        </w:tc>
      </w:tr>
      <w:tr w:rsidR="00ED2548" w:rsidRPr="001D3665" w14:paraId="7BF1816E" w14:textId="77777777" w:rsidTr="00ED2548">
        <w:tc>
          <w:tcPr>
            <w:tcW w:w="562" w:type="dxa"/>
          </w:tcPr>
          <w:p w14:paraId="2BD2C35C" w14:textId="0083E11A" w:rsidR="00ED2548" w:rsidRPr="00BD07FF" w:rsidRDefault="00BD07FF" w:rsidP="00ED2548">
            <w:pPr>
              <w:spacing w:line="480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</w:tcPr>
          <w:p w14:paraId="4F9D783D" w14:textId="32E83F97" w:rsidR="00ED2548" w:rsidRPr="001D3665" w:rsidRDefault="001D5239" w:rsidP="001D5239">
            <w:pPr>
              <w:jc w:val="both"/>
              <w:rPr>
                <w:b/>
                <w:sz w:val="24"/>
                <w:szCs w:val="24"/>
              </w:rPr>
            </w:pPr>
            <w:r w:rsidRPr="001D3665">
              <w:rPr>
                <w:sz w:val="24"/>
                <w:szCs w:val="24"/>
              </w:rPr>
              <w:t xml:space="preserve">There is no explanation about what is affected to a health condition (physical and mental), social relation, etc by zoom fatigue? </w:t>
            </w:r>
          </w:p>
        </w:tc>
        <w:tc>
          <w:tcPr>
            <w:tcW w:w="3223" w:type="dxa"/>
          </w:tcPr>
          <w:p w14:paraId="671A9180" w14:textId="08591FAC" w:rsidR="00ED2548" w:rsidRPr="00BD07FF" w:rsidRDefault="001E6FD2" w:rsidP="00ED2548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Has been added</w:t>
            </w:r>
          </w:p>
        </w:tc>
        <w:tc>
          <w:tcPr>
            <w:tcW w:w="2254" w:type="dxa"/>
          </w:tcPr>
          <w:p w14:paraId="014CD76F" w14:textId="3D97F48E" w:rsidR="00ED2548" w:rsidRPr="001E6FD2" w:rsidRDefault="001E6FD2" w:rsidP="00ED2548">
            <w:pPr>
              <w:spacing w:line="480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46-4</w:t>
            </w:r>
            <w:r w:rsidR="00710C8F">
              <w:rPr>
                <w:bCs/>
                <w:sz w:val="24"/>
                <w:szCs w:val="24"/>
                <w:lang w:val="en-US"/>
              </w:rPr>
              <w:t>8</w:t>
            </w:r>
          </w:p>
        </w:tc>
      </w:tr>
      <w:tr w:rsidR="00ED2548" w:rsidRPr="001D3665" w14:paraId="55EA9D23" w14:textId="77777777" w:rsidTr="00ED2548">
        <w:tc>
          <w:tcPr>
            <w:tcW w:w="562" w:type="dxa"/>
          </w:tcPr>
          <w:p w14:paraId="7AFF5D6F" w14:textId="287F644F" w:rsidR="00ED2548" w:rsidRPr="0028758B" w:rsidRDefault="0028758B" w:rsidP="00ED2548">
            <w:pPr>
              <w:spacing w:line="480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977" w:type="dxa"/>
          </w:tcPr>
          <w:p w14:paraId="31B05619" w14:textId="12DC4CEA" w:rsidR="00ED2548" w:rsidRPr="001D3665" w:rsidRDefault="0028758B" w:rsidP="0028758B">
            <w:pPr>
              <w:jc w:val="both"/>
              <w:rPr>
                <w:b/>
                <w:sz w:val="24"/>
                <w:szCs w:val="24"/>
              </w:rPr>
            </w:pPr>
            <w:r w:rsidRPr="001D3665">
              <w:rPr>
                <w:sz w:val="24"/>
                <w:szCs w:val="24"/>
              </w:rPr>
              <w:t>The online platform of video meetings is not only by zoom but why is it called zoom fatigue? It should be explained in the introduction.</w:t>
            </w:r>
          </w:p>
        </w:tc>
        <w:tc>
          <w:tcPr>
            <w:tcW w:w="3223" w:type="dxa"/>
          </w:tcPr>
          <w:p w14:paraId="54E3D0C7" w14:textId="2272F85D" w:rsidR="00ED2548" w:rsidRPr="00BD07FF" w:rsidRDefault="0028758B" w:rsidP="00ED2548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Has been added</w:t>
            </w:r>
          </w:p>
        </w:tc>
        <w:tc>
          <w:tcPr>
            <w:tcW w:w="2254" w:type="dxa"/>
          </w:tcPr>
          <w:p w14:paraId="42CD3803" w14:textId="1E524D03" w:rsidR="00ED2548" w:rsidRPr="0028758B" w:rsidRDefault="0028758B" w:rsidP="00ED2548">
            <w:pPr>
              <w:spacing w:line="480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43-46</w:t>
            </w:r>
          </w:p>
        </w:tc>
      </w:tr>
      <w:tr w:rsidR="00ED2548" w:rsidRPr="001D3665" w14:paraId="56EE3F12" w14:textId="77777777" w:rsidTr="00ED2548">
        <w:tc>
          <w:tcPr>
            <w:tcW w:w="562" w:type="dxa"/>
          </w:tcPr>
          <w:p w14:paraId="249B1D96" w14:textId="4DA78088" w:rsidR="00ED2548" w:rsidRPr="000F4667" w:rsidRDefault="000F4667" w:rsidP="00ED2548">
            <w:pPr>
              <w:spacing w:line="480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</w:tcPr>
          <w:p w14:paraId="6DCABD1C" w14:textId="11D1A7C9" w:rsidR="00ED2548" w:rsidRPr="000F4667" w:rsidRDefault="000F4667" w:rsidP="000F4667">
            <w:pPr>
              <w:jc w:val="both"/>
              <w:rPr>
                <w:sz w:val="24"/>
                <w:szCs w:val="24"/>
              </w:rPr>
            </w:pPr>
            <w:r w:rsidRPr="000F4667">
              <w:rPr>
                <w:sz w:val="24"/>
                <w:szCs w:val="24"/>
              </w:rPr>
              <w:t xml:space="preserve">What does it mean for the elements in this manuscript? </w:t>
            </w:r>
          </w:p>
        </w:tc>
        <w:tc>
          <w:tcPr>
            <w:tcW w:w="3223" w:type="dxa"/>
          </w:tcPr>
          <w:p w14:paraId="15C5CF2A" w14:textId="260844B5" w:rsidR="00ED2548" w:rsidRPr="000F4667" w:rsidRDefault="000F4667" w:rsidP="00ED2548">
            <w:pPr>
              <w:spacing w:line="480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Has been revised</w:t>
            </w:r>
          </w:p>
        </w:tc>
        <w:tc>
          <w:tcPr>
            <w:tcW w:w="2254" w:type="dxa"/>
          </w:tcPr>
          <w:p w14:paraId="60A938A0" w14:textId="07B1277F" w:rsidR="00ED2548" w:rsidRPr="000F4667" w:rsidRDefault="000F4667" w:rsidP="00ED2548">
            <w:pPr>
              <w:spacing w:line="480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60-61</w:t>
            </w:r>
          </w:p>
        </w:tc>
      </w:tr>
      <w:tr w:rsidR="000F4667" w:rsidRPr="001D3665" w14:paraId="309AF806" w14:textId="77777777" w:rsidTr="00ED2548">
        <w:tc>
          <w:tcPr>
            <w:tcW w:w="562" w:type="dxa"/>
          </w:tcPr>
          <w:p w14:paraId="404B65A6" w14:textId="33AA43D8" w:rsidR="000F4667" w:rsidRDefault="000F4667" w:rsidP="00ED2548">
            <w:pPr>
              <w:spacing w:line="480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</w:tcPr>
          <w:p w14:paraId="27875830" w14:textId="331E7CE6" w:rsidR="000F4667" w:rsidRPr="000F4667" w:rsidRDefault="000F4667" w:rsidP="000F4667">
            <w:pPr>
              <w:jc w:val="both"/>
              <w:rPr>
                <w:sz w:val="24"/>
                <w:szCs w:val="24"/>
              </w:rPr>
            </w:pPr>
            <w:r w:rsidRPr="000F4667">
              <w:rPr>
                <w:sz w:val="24"/>
                <w:szCs w:val="24"/>
              </w:rPr>
              <w:t>Why there are no sample inclusion criteria related to WFH or SFH? The inclusion of the sample was only a minimum age of 17 years old.</w:t>
            </w:r>
          </w:p>
        </w:tc>
        <w:tc>
          <w:tcPr>
            <w:tcW w:w="3223" w:type="dxa"/>
          </w:tcPr>
          <w:p w14:paraId="0E4EFCD6" w14:textId="5CDF5067" w:rsidR="000F4667" w:rsidRDefault="000F4667" w:rsidP="00ED2548">
            <w:pPr>
              <w:spacing w:line="480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Has been added</w:t>
            </w:r>
          </w:p>
        </w:tc>
        <w:tc>
          <w:tcPr>
            <w:tcW w:w="2254" w:type="dxa"/>
          </w:tcPr>
          <w:p w14:paraId="07465797" w14:textId="606162DC" w:rsidR="000F4667" w:rsidRDefault="000F4667" w:rsidP="00ED2548">
            <w:pPr>
              <w:spacing w:line="480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74-76</w:t>
            </w:r>
          </w:p>
        </w:tc>
      </w:tr>
      <w:tr w:rsidR="00ED2548" w:rsidRPr="001D3665" w14:paraId="76E2B1D0" w14:textId="77777777" w:rsidTr="00ED2548">
        <w:tc>
          <w:tcPr>
            <w:tcW w:w="562" w:type="dxa"/>
          </w:tcPr>
          <w:p w14:paraId="0CF6736D" w14:textId="25F98977" w:rsidR="00ED2548" w:rsidRPr="000F4667" w:rsidRDefault="000F4667" w:rsidP="00ED2548">
            <w:pPr>
              <w:spacing w:line="480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977" w:type="dxa"/>
          </w:tcPr>
          <w:p w14:paraId="65B6E6ED" w14:textId="3ACC60BA" w:rsidR="00ED2548" w:rsidRPr="000F4667" w:rsidRDefault="000F4667" w:rsidP="000F4667">
            <w:pPr>
              <w:jc w:val="both"/>
              <w:rPr>
                <w:sz w:val="24"/>
                <w:szCs w:val="24"/>
              </w:rPr>
            </w:pPr>
            <w:r w:rsidRPr="000F4667">
              <w:rPr>
                <w:sz w:val="24"/>
                <w:szCs w:val="24"/>
              </w:rPr>
              <w:t xml:space="preserve">What is the statistical software and the version used for analyzing data? </w:t>
            </w:r>
          </w:p>
        </w:tc>
        <w:tc>
          <w:tcPr>
            <w:tcW w:w="3223" w:type="dxa"/>
          </w:tcPr>
          <w:p w14:paraId="34C5F321" w14:textId="1D2E0881" w:rsidR="00ED2548" w:rsidRPr="00BD07FF" w:rsidRDefault="00F50DA9" w:rsidP="00ED2548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Has been added</w:t>
            </w:r>
          </w:p>
        </w:tc>
        <w:tc>
          <w:tcPr>
            <w:tcW w:w="2254" w:type="dxa"/>
          </w:tcPr>
          <w:p w14:paraId="290D1B72" w14:textId="1502438C" w:rsidR="00ED2548" w:rsidRPr="00F50DA9" w:rsidRDefault="00F50DA9" w:rsidP="00ED2548">
            <w:pPr>
              <w:spacing w:line="480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100-101</w:t>
            </w:r>
          </w:p>
        </w:tc>
      </w:tr>
      <w:tr w:rsidR="00ED2548" w:rsidRPr="001D3665" w14:paraId="3E22DA9A" w14:textId="77777777" w:rsidTr="00ED2548">
        <w:tc>
          <w:tcPr>
            <w:tcW w:w="562" w:type="dxa"/>
          </w:tcPr>
          <w:p w14:paraId="71CC6AC0" w14:textId="7C8AFEED" w:rsidR="00ED2548" w:rsidRPr="00F50DA9" w:rsidRDefault="00F50DA9" w:rsidP="00ED2548">
            <w:pPr>
              <w:spacing w:line="480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2977" w:type="dxa"/>
          </w:tcPr>
          <w:p w14:paraId="4A28410F" w14:textId="35CB6468" w:rsidR="00ED2548" w:rsidRPr="001D3665" w:rsidRDefault="00F50DA9" w:rsidP="00F50DA9">
            <w:pPr>
              <w:jc w:val="both"/>
              <w:rPr>
                <w:b/>
                <w:sz w:val="24"/>
                <w:szCs w:val="24"/>
              </w:rPr>
            </w:pPr>
            <w:r w:rsidRPr="003515B1">
              <w:rPr>
                <w:sz w:val="23"/>
                <w:szCs w:val="23"/>
              </w:rPr>
              <w:t xml:space="preserve">There is a need for an explanation about the zoom fatigue univariate result with the percentage of each symptom (in table). </w:t>
            </w:r>
          </w:p>
        </w:tc>
        <w:tc>
          <w:tcPr>
            <w:tcW w:w="3223" w:type="dxa"/>
          </w:tcPr>
          <w:p w14:paraId="0554B94A" w14:textId="6144B44A" w:rsidR="00ED2548" w:rsidRPr="00BD07FF" w:rsidRDefault="00F50DA9" w:rsidP="00ED2548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Has been added</w:t>
            </w:r>
          </w:p>
        </w:tc>
        <w:tc>
          <w:tcPr>
            <w:tcW w:w="2254" w:type="dxa"/>
          </w:tcPr>
          <w:p w14:paraId="1E550162" w14:textId="54A2FFF7" w:rsidR="00ED2548" w:rsidRPr="00B903DE" w:rsidRDefault="00B903DE" w:rsidP="00ED2548">
            <w:pPr>
              <w:spacing w:line="480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Figure 1 (140)</w:t>
            </w:r>
          </w:p>
        </w:tc>
      </w:tr>
      <w:tr w:rsidR="00ED2548" w:rsidRPr="001D3665" w14:paraId="279CBC25" w14:textId="77777777" w:rsidTr="00ED2548">
        <w:tc>
          <w:tcPr>
            <w:tcW w:w="562" w:type="dxa"/>
          </w:tcPr>
          <w:p w14:paraId="5A292328" w14:textId="2FDFCC45" w:rsidR="00ED2548" w:rsidRPr="00DE772D" w:rsidRDefault="00DE772D" w:rsidP="00ED2548">
            <w:pPr>
              <w:spacing w:line="480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2977" w:type="dxa"/>
          </w:tcPr>
          <w:p w14:paraId="77368DDE" w14:textId="56D7CCFC" w:rsidR="00ED2548" w:rsidRPr="001D3665" w:rsidRDefault="00DE772D" w:rsidP="00DE772D">
            <w:pPr>
              <w:jc w:val="both"/>
              <w:rPr>
                <w:b/>
                <w:sz w:val="24"/>
                <w:szCs w:val="24"/>
              </w:rPr>
            </w:pPr>
            <w:r w:rsidRPr="003515B1">
              <w:rPr>
                <w:sz w:val="23"/>
                <w:szCs w:val="23"/>
              </w:rPr>
              <w:t>There is no explanation about the computers that the sample used, how many percent used a desktop computer or used a laptop or used both of them.</w:t>
            </w:r>
          </w:p>
        </w:tc>
        <w:tc>
          <w:tcPr>
            <w:tcW w:w="3223" w:type="dxa"/>
          </w:tcPr>
          <w:p w14:paraId="6C32EE12" w14:textId="3CD7DB52" w:rsidR="00ED2548" w:rsidRDefault="00DE772D" w:rsidP="00DE772D">
            <w:pPr>
              <w:jc w:val="center"/>
              <w:rPr>
                <w:sz w:val="23"/>
                <w:szCs w:val="23"/>
              </w:rPr>
            </w:pPr>
            <w:r w:rsidRPr="00DE772D">
              <w:rPr>
                <w:sz w:val="23"/>
                <w:szCs w:val="23"/>
              </w:rPr>
              <w:t>Has been revised.</w:t>
            </w:r>
          </w:p>
          <w:p w14:paraId="4005A272" w14:textId="77777777" w:rsidR="00DE772D" w:rsidRPr="00DE772D" w:rsidRDefault="00DE772D" w:rsidP="00DE772D">
            <w:pPr>
              <w:jc w:val="both"/>
              <w:rPr>
                <w:sz w:val="23"/>
                <w:szCs w:val="23"/>
              </w:rPr>
            </w:pPr>
          </w:p>
          <w:p w14:paraId="02ED83C6" w14:textId="026284AF" w:rsidR="00DE772D" w:rsidRPr="00DE772D" w:rsidRDefault="00DE772D" w:rsidP="00DE772D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DE772D">
              <w:rPr>
                <w:sz w:val="23"/>
                <w:szCs w:val="23"/>
              </w:rPr>
              <w:t>In this study, the use of desktop computers and laptop</w:t>
            </w:r>
            <w:r>
              <w:rPr>
                <w:sz w:val="23"/>
                <w:szCs w:val="23"/>
                <w:lang w:val="en-US"/>
              </w:rPr>
              <w:t>s</w:t>
            </w:r>
            <w:r w:rsidRPr="00DE772D">
              <w:rPr>
                <w:sz w:val="23"/>
                <w:szCs w:val="23"/>
              </w:rPr>
              <w:t xml:space="preserve"> is categorized into the same</w:t>
            </w:r>
            <w:r>
              <w:t xml:space="preserve"> category, namely computers</w:t>
            </w:r>
            <w:r w:rsidR="00672FF2">
              <w:rPr>
                <w:lang w:val="en-US"/>
              </w:rPr>
              <w:t xml:space="preserve">/ </w:t>
            </w:r>
            <w:r>
              <w:t>laptops.</w:t>
            </w:r>
          </w:p>
        </w:tc>
        <w:tc>
          <w:tcPr>
            <w:tcW w:w="2254" w:type="dxa"/>
          </w:tcPr>
          <w:p w14:paraId="6CE4FBCC" w14:textId="1270B19F" w:rsidR="00ED2548" w:rsidRPr="00DE772D" w:rsidRDefault="00DE772D" w:rsidP="00ED2548">
            <w:pPr>
              <w:spacing w:line="480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Table 2 (line 141)</w:t>
            </w:r>
          </w:p>
        </w:tc>
      </w:tr>
      <w:tr w:rsidR="00C85E0F" w:rsidRPr="001D3665" w14:paraId="3FD90E8A" w14:textId="77777777" w:rsidTr="00ED2548">
        <w:tc>
          <w:tcPr>
            <w:tcW w:w="562" w:type="dxa"/>
          </w:tcPr>
          <w:p w14:paraId="5EC55A30" w14:textId="409EFB45" w:rsidR="00C85E0F" w:rsidRDefault="00C85E0F" w:rsidP="00ED2548">
            <w:pPr>
              <w:spacing w:line="480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2977" w:type="dxa"/>
          </w:tcPr>
          <w:p w14:paraId="3E3121D1" w14:textId="77777777" w:rsidR="00C85E0F" w:rsidRPr="00C85E0F" w:rsidRDefault="00C85E0F" w:rsidP="00C85E0F">
            <w:pPr>
              <w:jc w:val="both"/>
              <w:rPr>
                <w:sz w:val="23"/>
                <w:szCs w:val="23"/>
              </w:rPr>
            </w:pPr>
            <w:r w:rsidRPr="00C85E0F">
              <w:rPr>
                <w:sz w:val="23"/>
                <w:szCs w:val="23"/>
              </w:rPr>
              <w:t>Bagian akhir dari diskusi:</w:t>
            </w:r>
          </w:p>
          <w:p w14:paraId="7DEB2B75" w14:textId="77777777" w:rsidR="00C85E0F" w:rsidRPr="00C85E0F" w:rsidRDefault="00C85E0F" w:rsidP="00C85E0F">
            <w:pPr>
              <w:jc w:val="both"/>
              <w:rPr>
                <w:sz w:val="23"/>
                <w:szCs w:val="23"/>
              </w:rPr>
            </w:pPr>
            <w:r w:rsidRPr="00C85E0F">
              <w:rPr>
                <w:sz w:val="23"/>
                <w:szCs w:val="23"/>
              </w:rPr>
              <w:t xml:space="preserve"> Buat resume apa yang sudah didiskusikan (nanti sejalan dengan kesimpulan)</w:t>
            </w:r>
          </w:p>
          <w:p w14:paraId="5421CC43" w14:textId="41EF3438" w:rsidR="00C85E0F" w:rsidRPr="003515B1" w:rsidRDefault="00C85E0F" w:rsidP="00C85E0F">
            <w:pPr>
              <w:jc w:val="both"/>
              <w:rPr>
                <w:sz w:val="23"/>
                <w:szCs w:val="23"/>
              </w:rPr>
            </w:pPr>
            <w:r w:rsidRPr="00C85E0F">
              <w:rPr>
                <w:sz w:val="23"/>
                <w:szCs w:val="23"/>
              </w:rPr>
              <w:lastRenderedPageBreak/>
              <w:t xml:space="preserve"> limitations, strenghts, and recommendation or advice, future research?</w:t>
            </w:r>
          </w:p>
        </w:tc>
        <w:tc>
          <w:tcPr>
            <w:tcW w:w="3223" w:type="dxa"/>
          </w:tcPr>
          <w:p w14:paraId="2FA6049A" w14:textId="080EF004" w:rsidR="00C85E0F" w:rsidRPr="00DE772D" w:rsidRDefault="00CF44C3" w:rsidP="00DE772D">
            <w:pPr>
              <w:jc w:val="center"/>
              <w:rPr>
                <w:sz w:val="23"/>
                <w:szCs w:val="23"/>
              </w:rPr>
            </w:pPr>
            <w:r>
              <w:rPr>
                <w:bCs/>
                <w:sz w:val="24"/>
                <w:szCs w:val="24"/>
                <w:lang w:val="en-US"/>
              </w:rPr>
              <w:lastRenderedPageBreak/>
              <w:t>Has been added</w:t>
            </w:r>
          </w:p>
        </w:tc>
        <w:tc>
          <w:tcPr>
            <w:tcW w:w="2254" w:type="dxa"/>
          </w:tcPr>
          <w:p w14:paraId="44E0411C" w14:textId="18BC026C" w:rsidR="00C85E0F" w:rsidRDefault="004226CD" w:rsidP="00ED2548">
            <w:pPr>
              <w:spacing w:line="480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223-230</w:t>
            </w:r>
          </w:p>
          <w:p w14:paraId="7FB5B210" w14:textId="68F6D83F" w:rsidR="00DE7D17" w:rsidRDefault="00DE7D17" w:rsidP="00ED2548">
            <w:pPr>
              <w:spacing w:line="480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lastRenderedPageBreak/>
              <w:t>231-241</w:t>
            </w:r>
          </w:p>
          <w:p w14:paraId="0F0B4EC2" w14:textId="4FE5FB23" w:rsidR="004226CD" w:rsidRDefault="004226CD" w:rsidP="00ED2548">
            <w:pPr>
              <w:spacing w:line="48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C85E0F" w:rsidRPr="001D3665" w14:paraId="2F85E1B8" w14:textId="77777777" w:rsidTr="00ED2548">
        <w:tc>
          <w:tcPr>
            <w:tcW w:w="562" w:type="dxa"/>
          </w:tcPr>
          <w:p w14:paraId="3E393DA5" w14:textId="0D55B9CF" w:rsidR="00C85E0F" w:rsidRDefault="00C85E0F" w:rsidP="00ED2548">
            <w:pPr>
              <w:spacing w:line="480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2977" w:type="dxa"/>
          </w:tcPr>
          <w:p w14:paraId="729422DA" w14:textId="77777777" w:rsidR="00C85E0F" w:rsidRPr="00C85E0F" w:rsidRDefault="00C85E0F" w:rsidP="00C85E0F">
            <w:pPr>
              <w:jc w:val="both"/>
              <w:rPr>
                <w:sz w:val="23"/>
                <w:szCs w:val="23"/>
              </w:rPr>
            </w:pPr>
            <w:r w:rsidRPr="003515B1">
              <w:rPr>
                <w:sz w:val="23"/>
                <w:szCs w:val="23"/>
              </w:rPr>
              <w:t xml:space="preserve">How about the effect if the sample uses the double or triple (more than one) video conference at the same time? Please add the explanation about this in the discussion. </w:t>
            </w:r>
          </w:p>
          <w:p w14:paraId="34FEA76D" w14:textId="77777777" w:rsidR="00C85E0F" w:rsidRPr="003515B1" w:rsidRDefault="00C85E0F" w:rsidP="00C85E0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223" w:type="dxa"/>
          </w:tcPr>
          <w:p w14:paraId="2869DB30" w14:textId="401A6C25" w:rsidR="00C85E0F" w:rsidRPr="00DE772D" w:rsidRDefault="00CF44C3" w:rsidP="00DE772D">
            <w:pPr>
              <w:jc w:val="center"/>
              <w:rPr>
                <w:sz w:val="23"/>
                <w:szCs w:val="23"/>
              </w:rPr>
            </w:pPr>
            <w:r>
              <w:rPr>
                <w:bCs/>
                <w:sz w:val="24"/>
                <w:szCs w:val="24"/>
                <w:lang w:val="en-US"/>
              </w:rPr>
              <w:t>Has been added</w:t>
            </w:r>
          </w:p>
        </w:tc>
        <w:tc>
          <w:tcPr>
            <w:tcW w:w="2254" w:type="dxa"/>
          </w:tcPr>
          <w:p w14:paraId="000A8B12" w14:textId="64A0F679" w:rsidR="00C85E0F" w:rsidRDefault="00F501D7" w:rsidP="00ED2548">
            <w:pPr>
              <w:spacing w:line="480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22</w:t>
            </w:r>
            <w:r w:rsidR="004226CD">
              <w:rPr>
                <w:bCs/>
                <w:sz w:val="24"/>
                <w:szCs w:val="24"/>
                <w:lang w:val="en-US"/>
              </w:rPr>
              <w:t>3-230</w:t>
            </w:r>
          </w:p>
        </w:tc>
      </w:tr>
      <w:tr w:rsidR="00013685" w:rsidRPr="001D3665" w14:paraId="3D15ECF8" w14:textId="77777777" w:rsidTr="00ED2548">
        <w:tc>
          <w:tcPr>
            <w:tcW w:w="562" w:type="dxa"/>
          </w:tcPr>
          <w:p w14:paraId="18EEB9AA" w14:textId="71CA58DA" w:rsidR="00013685" w:rsidRDefault="00013685" w:rsidP="00ED2548">
            <w:pPr>
              <w:spacing w:line="480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2977" w:type="dxa"/>
          </w:tcPr>
          <w:p w14:paraId="19557053" w14:textId="0D30AEED" w:rsidR="00013685" w:rsidRPr="003515B1" w:rsidRDefault="00013685" w:rsidP="00C85E0F">
            <w:pPr>
              <w:jc w:val="both"/>
              <w:rPr>
                <w:sz w:val="23"/>
                <w:szCs w:val="23"/>
              </w:rPr>
            </w:pPr>
            <w:r w:rsidRPr="003515B1">
              <w:rPr>
                <w:sz w:val="23"/>
                <w:szCs w:val="23"/>
              </w:rPr>
              <w:t>In the conclusion recommended reducing the frequency of video conference, how about the double or triple video conference at the same time?</w:t>
            </w:r>
          </w:p>
        </w:tc>
        <w:tc>
          <w:tcPr>
            <w:tcW w:w="3223" w:type="dxa"/>
          </w:tcPr>
          <w:p w14:paraId="7DC2D127" w14:textId="50B3A51A" w:rsidR="00013685" w:rsidRPr="00DE772D" w:rsidRDefault="00CF44C3" w:rsidP="00DE772D">
            <w:pPr>
              <w:jc w:val="center"/>
              <w:rPr>
                <w:sz w:val="23"/>
                <w:szCs w:val="23"/>
              </w:rPr>
            </w:pPr>
            <w:r>
              <w:rPr>
                <w:bCs/>
                <w:sz w:val="24"/>
                <w:szCs w:val="24"/>
                <w:lang w:val="en-US"/>
              </w:rPr>
              <w:t>Has been added</w:t>
            </w:r>
          </w:p>
        </w:tc>
        <w:tc>
          <w:tcPr>
            <w:tcW w:w="2254" w:type="dxa"/>
          </w:tcPr>
          <w:p w14:paraId="35DEBD6E" w14:textId="791C394D" w:rsidR="00013685" w:rsidRDefault="00DE7D17" w:rsidP="00ED2548">
            <w:pPr>
              <w:spacing w:line="480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249-2</w:t>
            </w:r>
            <w:r w:rsidR="007A0EFC">
              <w:rPr>
                <w:bCs/>
                <w:sz w:val="24"/>
                <w:szCs w:val="24"/>
                <w:lang w:val="en-US"/>
              </w:rPr>
              <w:t>5</w:t>
            </w:r>
            <w:r w:rsidR="00E63158"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</w:tbl>
    <w:p w14:paraId="42EAABBC" w14:textId="77777777" w:rsidR="00ED2548" w:rsidRPr="00ED2548" w:rsidRDefault="00ED2548" w:rsidP="00ED2548">
      <w:pPr>
        <w:jc w:val="center"/>
        <w:rPr>
          <w:b/>
          <w:sz w:val="32"/>
        </w:rPr>
      </w:pPr>
    </w:p>
    <w:sectPr w:rsidR="00ED2548" w:rsidRPr="00ED25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C2DEB"/>
    <w:multiLevelType w:val="hybridMultilevel"/>
    <w:tmpl w:val="77FEDDF8"/>
    <w:lvl w:ilvl="0" w:tplc="F4F2A2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183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1NDUxNTAzNrM0MzFT0lEKTi0uzszPAykwrAUA3o/ByywAAAA="/>
  </w:docVars>
  <w:rsids>
    <w:rsidRoot w:val="00ED2548"/>
    <w:rsid w:val="00013685"/>
    <w:rsid w:val="00025C71"/>
    <w:rsid w:val="000F4667"/>
    <w:rsid w:val="001D3665"/>
    <w:rsid w:val="001D5239"/>
    <w:rsid w:val="001E6FD2"/>
    <w:rsid w:val="0028758B"/>
    <w:rsid w:val="00291ACF"/>
    <w:rsid w:val="004226CD"/>
    <w:rsid w:val="00672FF2"/>
    <w:rsid w:val="00710C8F"/>
    <w:rsid w:val="007A0EFC"/>
    <w:rsid w:val="00A43716"/>
    <w:rsid w:val="00B903DE"/>
    <w:rsid w:val="00BD07FF"/>
    <w:rsid w:val="00C85E0F"/>
    <w:rsid w:val="00CF44C3"/>
    <w:rsid w:val="00DE772D"/>
    <w:rsid w:val="00DE7D17"/>
    <w:rsid w:val="00E63158"/>
    <w:rsid w:val="00ED2548"/>
    <w:rsid w:val="00F501D7"/>
    <w:rsid w:val="00F50DA9"/>
    <w:rsid w:val="00FD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94A7E"/>
  <w15:chartTrackingRefBased/>
  <w15:docId w15:val="{D041D7AD-57FE-4C3B-86D0-45F476F4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46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rsid w:val="00C85E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85E0F"/>
    <w:pPr>
      <w:spacing w:after="200" w:line="240" w:lineRule="auto"/>
    </w:pPr>
    <w:rPr>
      <w:rFonts w:ascii="Calibri" w:eastAsia="Calibri" w:hAnsi="Calibri" w:cs="SimSu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5E0F"/>
    <w:rPr>
      <w:rFonts w:ascii="Calibri" w:eastAsia="Calibri" w:hAnsi="Calibri" w:cs="SimSu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jurnal</dc:creator>
  <cp:keywords/>
  <dc:description/>
  <cp:lastModifiedBy>PW</cp:lastModifiedBy>
  <cp:revision>13</cp:revision>
  <dcterms:created xsi:type="dcterms:W3CDTF">2020-03-02T04:04:00Z</dcterms:created>
  <dcterms:modified xsi:type="dcterms:W3CDTF">2022-04-23T08:59:00Z</dcterms:modified>
</cp:coreProperties>
</file>